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62C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462C" w:rsidRDefault="0095462C" w:rsidP="00ED7965">
      <w:pPr>
        <w:ind w:left="142"/>
        <w:rPr>
          <w:rFonts w:ascii="Times New Roman" w:hAnsi="Times New Roman"/>
        </w:rPr>
      </w:pPr>
    </w:p>
    <w:p w:rsidR="0095462C" w:rsidRDefault="0095462C" w:rsidP="00ED7965">
      <w:pPr>
        <w:ind w:left="142"/>
        <w:rPr>
          <w:rFonts w:ascii="Times New Roman" w:hAnsi="Times New Roman"/>
        </w:rPr>
      </w:pPr>
    </w:p>
    <w:p w:rsidR="0095462C" w:rsidRDefault="0095462C" w:rsidP="00ED7965">
      <w:pPr>
        <w:ind w:left="142"/>
        <w:rPr>
          <w:rFonts w:ascii="Times New Roman" w:hAnsi="Times New Roman"/>
        </w:rPr>
      </w:pPr>
    </w:p>
    <w:p w:rsidR="0095462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5462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5462C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95462C" w:rsidRDefault="0095462C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5462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№СТП-2467/61</w:t>
      </w:r>
    </w:p>
    <w:p w:rsidR="0095462C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5462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95462C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5462C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95462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5462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2018-04-18 11:15:00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5462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5462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5462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5462C" w:rsidRDefault="0095462C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5462C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5462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5462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5462C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62C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62C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Сталь </w:t>
            </w:r>
            <w:r w:rsidR="008C5A89">
              <w:rPr>
                <w:rFonts w:ascii="Times New Roman" w:hAnsi="Times New Roman"/>
                <w:sz w:val="24"/>
                <w:szCs w:val="24"/>
              </w:rPr>
              <w:t>арматурная А-1 d-18, 22,08 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387900.00</w:t>
            </w:r>
          </w:p>
        </w:tc>
      </w:tr>
    </w:tbl>
    <w:p w:rsidR="0095462C" w:rsidRDefault="0095462C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5462C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95462C" w:rsidTr="00615DC1">
        <w:tc>
          <w:tcPr>
            <w:tcW w:w="3402" w:type="dxa"/>
          </w:tcPr>
          <w:p w:rsidR="0095462C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95462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95462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5462C" w:rsidTr="00615DC1">
        <w:tc>
          <w:tcPr>
            <w:tcW w:w="3402" w:type="dxa"/>
          </w:tcPr>
          <w:p w:rsidR="000520EB" w:rsidRDefault="000520EB" w:rsidP="000520E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28.03.2018 </w:t>
            </w:r>
          </w:p>
          <w:p w:rsidR="0095462C" w:rsidRDefault="000520EB" w:rsidP="000520E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16.04.2018</w:t>
            </w:r>
          </w:p>
        </w:tc>
        <w:tc>
          <w:tcPr>
            <w:tcW w:w="3969" w:type="dxa"/>
          </w:tcPr>
          <w:p w:rsidR="0095462C" w:rsidRPr="008C5A89" w:rsidRDefault="008C5A8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5A89">
              <w:rPr>
                <w:rFonts w:ascii="Times New Roman" w:hAnsi="Times New Roman"/>
                <w:sz w:val="24"/>
                <w:szCs w:val="24"/>
              </w:rPr>
              <w:t>290925.00</w:t>
            </w:r>
          </w:p>
        </w:tc>
        <w:tc>
          <w:tcPr>
            <w:tcW w:w="2410" w:type="dxa"/>
          </w:tcPr>
          <w:p w:rsidR="0095462C" w:rsidRPr="008C5A89" w:rsidRDefault="008C5A8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5A89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8C5A89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95462C" w:rsidRDefault="0095462C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5462C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95462C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2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2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2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2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2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5462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2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2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Камчатский край, г. Петропавловск-Камчатский,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Дальняя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1, корп.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2C" w:rsidRDefault="00997BCA" w:rsidP="008C5A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2018-04-16 08:05:50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2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292925.00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2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5462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2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2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683031, Камчатский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Петропавловск-Камчатский, ул. Тушканова, д. 8/1, кв. 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2C" w:rsidRDefault="00997BCA" w:rsidP="008C5A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2018-04-16 16:32:48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2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352500.00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2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:rsidR="0095462C" w:rsidRDefault="0095462C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16798F" w:rsidRDefault="0016798F" w:rsidP="0016798F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№61, признан участник, который представил в установленный срок заявку на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95462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2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2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2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2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5462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2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2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Камчатский край, г. Петропавловск-Камчатский,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Дальняя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1, корп.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2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2018-04-16 08:05:50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2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292925.00</w:t>
            </w:r>
          </w:p>
        </w:tc>
      </w:tr>
    </w:tbl>
    <w:p w:rsidR="0095462C" w:rsidRDefault="0095462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5462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>»</w:t>
      </w:r>
      <w:r>
        <w:t xml:space="preserve"> Лот №61 посредством публичного предложения, прием заявок прекращается.</w:t>
      </w:r>
    </w:p>
    <w:p w:rsidR="0095462C" w:rsidRDefault="0095462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5462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1BDF" w:rsidRDefault="00791BDF" w:rsidP="00ED7965">
      <w:pPr>
        <w:spacing w:after="0" w:line="240" w:lineRule="auto"/>
      </w:pPr>
      <w:r>
        <w:separator/>
      </w:r>
    </w:p>
  </w:endnote>
  <w:endnote w:type="continuationSeparator" w:id="0">
    <w:p w:rsidR="00791BDF" w:rsidRDefault="00791BD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62C" w:rsidRDefault="0095462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62C" w:rsidRDefault="0095462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62C" w:rsidRDefault="0095462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1BDF" w:rsidRDefault="00791BDF" w:rsidP="00ED7965">
      <w:pPr>
        <w:spacing w:after="0" w:line="240" w:lineRule="auto"/>
      </w:pPr>
      <w:r>
        <w:separator/>
      </w:r>
    </w:p>
  </w:footnote>
  <w:footnote w:type="continuationSeparator" w:id="0">
    <w:p w:rsidR="00791BDF" w:rsidRDefault="00791BD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62C" w:rsidRDefault="009965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62C" w:rsidRDefault="009965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62C" w:rsidRDefault="009965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520EB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6798F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A4546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91BDF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5A89"/>
    <w:rsid w:val="008C735C"/>
    <w:rsid w:val="008D567A"/>
    <w:rsid w:val="008F4B4B"/>
    <w:rsid w:val="00903DAE"/>
    <w:rsid w:val="00911726"/>
    <w:rsid w:val="00914A94"/>
    <w:rsid w:val="0092195A"/>
    <w:rsid w:val="0093338F"/>
    <w:rsid w:val="0095462C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65BE"/>
    <w:rsid w:val="00997BCA"/>
    <w:rsid w:val="009A711A"/>
    <w:rsid w:val="009E350E"/>
    <w:rsid w:val="009E4BD1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92799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C8wqT7Fx4Cmy6/OIUm2f7hdHjk8rKwMgWesTqX5JncY=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aPeaEU4dzPjVdjTPUhPCk5vZOlQRd+mitsusd1prXlk=</DigestValue>
    </Reference>
  </SignedInfo>
  <SignatureValue>rUW0ko8qSOupI06VYlPhgYveGlYBvKN2tQeiuZehbriKruRcAFje3nj2v5r243mp
apicoIyesLXY2jzN4aT28Q==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frO92EgrREHdb165sb6TqWPdToM=</DigestValue>
      </Reference>
      <Reference URI="/word/endnotes.xml?ContentType=application/vnd.openxmlformats-officedocument.wordprocessingml.endnotes+xml">
        <DigestMethod Algorithm="http://www.w3.org/2000/09/xmldsig#sha1"/>
        <DigestValue>9vbIg1BIVAKQNB1ESO9+6fNKlPQ=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D4xv71oqF6GYc8kLB4c9uzyTPX8=</DigestValue>
      </Reference>
      <Reference URI="/word/footer2.xml?ContentType=application/vnd.openxmlformats-officedocument.wordprocessingml.footer+xml">
        <DigestMethod Algorithm="http://www.w3.org/2000/09/xmldsig#sha1"/>
        <DigestValue>D4xv71oqF6GYc8kLB4c9uzyTPX8=</DigestValue>
      </Reference>
      <Reference URI="/word/footer3.xml?ContentType=application/vnd.openxmlformats-officedocument.wordprocessingml.footer+xml">
        <DigestMethod Algorithm="http://www.w3.org/2000/09/xmldsig#sha1"/>
        <DigestValue>D4xv71oqF6GYc8kLB4c9uzyTPX8=</DigestValue>
      </Reference>
      <Reference URI="/word/footnotes.xml?ContentType=application/vnd.openxmlformats-officedocument.wordprocessingml.footnotes+xml">
        <DigestMethod Algorithm="http://www.w3.org/2000/09/xmldsig#sha1"/>
        <DigestValue>qS6Xm1UU1iq2hYr4HplQ/9pY6LI=</DigestValue>
      </Reference>
      <Reference URI="/word/header1.xml?ContentType=application/vnd.openxmlformats-officedocument.wordprocessingml.header+xml">
        <DigestMethod Algorithm="http://www.w3.org/2000/09/xmldsig#sha1"/>
        <DigestValue>Z4PixtZlXmXhhm9QcoUCyBrY59I=</DigestValue>
      </Reference>
      <Reference URI="/word/header2.xml?ContentType=application/vnd.openxmlformats-officedocument.wordprocessingml.header+xml">
        <DigestMethod Algorithm="http://www.w3.org/2000/09/xmldsig#sha1"/>
        <DigestValue>uqxHgzl5ZFol/EHDa4rxuP++fIw=</DigestValue>
      </Reference>
      <Reference URI="/word/header3.xml?ContentType=application/vnd.openxmlformats-officedocument.wordprocessingml.header+xml">
        <DigestMethod Algorithm="http://www.w3.org/2000/09/xmldsig#sha1"/>
        <DigestValue>J0je3bikVVsZtNvNs2MLMNYMjSk=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sRKueKoDQmEWJCW/9hVs3h2J7gA=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VtnjZ3sJKuJtR+Gf494KojVYP04=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2018-04-19T05:16:23Z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2018-04-19T05:16:23Z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BC15F2-EF8F-47B8-86DC-AA39E2DBB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12</cp:revision>
  <dcterms:created xsi:type="dcterms:W3CDTF">2017-10-09T08:23:00Z</dcterms:created>
  <dcterms:modified xsi:type="dcterms:W3CDTF">2018-04-18T10:00:00Z</dcterms:modified>
</cp:coreProperties>
</file>