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«Мегастрой». , начальная цена 5259.59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rcCsz6aYmxgEHBIdjVUH9jC4fCJWCCbNR+okFIIBrmQ=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m4C3SSYDv6q5DBT+r7FqjUCHMgSNnrooKe/vVGXR1uk=</DigestValue>
    </Reference>
  </SignedInfo>
  <SignatureValue>mRCgqzzD5S5kR33jR4HPJLSfrBFjVczwlndlXVpuOEIzPTcW+h4O9UBb10N2AuQ+
whTJTqKcxNrVFG9IigtIOQ==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FNm4Slga2Mv+IxG4XBI4+cftd20=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2018-05-17T08:48:55Z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