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F2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2F20" w:rsidRDefault="00992F20" w:rsidP="00ED7965">
      <w:pPr>
        <w:ind w:left="142"/>
        <w:rPr>
          <w:rFonts w:ascii="Times New Roman" w:hAnsi="Times New Roman"/>
        </w:rPr>
      </w:pPr>
    </w:p>
    <w:p w:rsidR="00992F20" w:rsidRDefault="00992F20" w:rsidP="00ED7965">
      <w:pPr>
        <w:ind w:left="142"/>
        <w:rPr>
          <w:rFonts w:ascii="Times New Roman" w:hAnsi="Times New Roman"/>
        </w:rPr>
      </w:pPr>
    </w:p>
    <w:p w:rsidR="00992F20" w:rsidRDefault="00992F20" w:rsidP="00ED7965">
      <w:pPr>
        <w:ind w:left="142"/>
        <w:rPr>
          <w:rFonts w:ascii="Times New Roman" w:hAnsi="Times New Roman"/>
        </w:rPr>
      </w:pPr>
    </w:p>
    <w:p w:rsidR="00992F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2F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2F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Зайнак Олег Александрович</w:t>
      </w:r>
    </w:p>
    <w:p w:rsidR="00992F20" w:rsidRDefault="00992F2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2F2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СТП-2540/1</w:t>
      </w:r>
      <w:bookmarkEnd w:id="0"/>
    </w:p>
    <w:p w:rsidR="00992F2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92F2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92F2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Доброхотов Александр Львович</w:t>
      </w:r>
    </w:p>
    <w:p w:rsidR="00992F20" w:rsidRDefault="00992F2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2F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14:00:00 (время мск)</w:t>
      </w:r>
    </w:p>
    <w:p w:rsidR="00992F2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2018-04-27 13:59:00 (время мск)</w:t>
      </w:r>
    </w:p>
    <w:p w:rsidR="00992F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2F2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2F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92F20" w:rsidRDefault="00992F2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92F2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2F2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2F2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2F2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F2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F2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1: нежилое помещение, назначение нежилое; площадью 889 кв. м. по адресу: г. Пермь, Свердловский р-н, ул. Куйбышева, 140 б, кадастровый номер 59:01:4411453:295;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254/1000 доли в праве на земельный участок, категория земель: земли населенных пунктов, разрешенное использование: административно-хозяйственные, деловые, общественные учреждения и организации, общая площадь 1 528 кв. м., адрес (местонахождения) объекта:  г. Пермь, Свердловский р-н, ул. Куйбышева, 140 б  кадастровый или условный номер: 59:01:4411453:289, начальная цена 26379000.00</w:t>
            </w:r>
          </w:p>
        </w:tc>
      </w:tr>
    </w:tbl>
    <w:p w:rsidR="00992F20" w:rsidRDefault="00992F2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2F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992F20" w:rsidTr="006A3C7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A3C77" w:rsidTr="006A3C7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C77" w:rsidRPr="003750C3" w:rsidRDefault="006A3C77" w:rsidP="0012512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0C3">
              <w:rPr>
                <w:rFonts w:ascii="Times New Roman" w:hAnsi="Times New Roman"/>
                <w:sz w:val="24"/>
                <w:szCs w:val="24"/>
              </w:rPr>
              <w:t xml:space="preserve">с 14:00 (мск) «20» апреля 2018г. </w:t>
            </w:r>
          </w:p>
          <w:p w:rsidR="006A3C77" w:rsidRPr="003750C3" w:rsidRDefault="006A3C77" w:rsidP="0012512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0C3">
              <w:rPr>
                <w:rFonts w:ascii="Times New Roman" w:hAnsi="Times New Roman"/>
                <w:sz w:val="24"/>
                <w:szCs w:val="24"/>
              </w:rPr>
              <w:t>по 13:59 (мск) «27» апреля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C77" w:rsidRPr="003750C3" w:rsidRDefault="006A3C77" w:rsidP="001251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0C3">
              <w:rPr>
                <w:rFonts w:ascii="Times New Roman" w:hAnsi="Times New Roman"/>
                <w:sz w:val="24"/>
                <w:szCs w:val="24"/>
              </w:rPr>
              <w:t>17146350.00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C77" w:rsidRDefault="006A3C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92F20" w:rsidRDefault="00992F2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92F2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92F2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92F2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Курашов Игорь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Пермь, ул. Капитанская, д. 12,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242</w:t>
            </w:r>
          </w:p>
          <w:p w:rsidR="00992F20" w:rsidRDefault="00992F2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2018-04-20 14:00:51</w:t>
            </w:r>
          </w:p>
          <w:p w:rsidR="00992F20" w:rsidRDefault="00992F2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17200010.00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92F20" w:rsidRDefault="00992F2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2F2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92F2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92F2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Курашов Игорь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Пермь, ул. Капитанская, д. 12, кв. 242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2018-04-20 14:00:51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17200010.00</w:t>
            </w:r>
          </w:p>
        </w:tc>
      </w:tr>
    </w:tbl>
    <w:p w:rsidR="00992F20" w:rsidRDefault="00992F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92F2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Доброхотов Александр Львович </w:t>
      </w:r>
      <w:r>
        <w:t>Лот №1 посредством публичного предложения, прием заявок прекращается.</w:t>
      </w:r>
    </w:p>
    <w:p w:rsidR="00992F20" w:rsidRDefault="00992F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92F2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575" w:rsidRDefault="00057575" w:rsidP="00ED7965">
      <w:pPr>
        <w:spacing w:after="0" w:line="240" w:lineRule="auto"/>
      </w:pPr>
      <w:r>
        <w:separator/>
      </w:r>
    </w:p>
  </w:endnote>
  <w:endnote w:type="continuationSeparator" w:id="1">
    <w:p w:rsidR="00057575" w:rsidRDefault="000575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20" w:rsidRDefault="00992F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20" w:rsidRDefault="00992F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20" w:rsidRDefault="00992F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575" w:rsidRDefault="00057575" w:rsidP="00ED7965">
      <w:pPr>
        <w:spacing w:after="0" w:line="240" w:lineRule="auto"/>
      </w:pPr>
      <w:r>
        <w:separator/>
      </w:r>
    </w:p>
  </w:footnote>
  <w:footnote w:type="continuationSeparator" w:id="1">
    <w:p w:rsidR="00057575" w:rsidRDefault="000575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20" w:rsidRDefault="00992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20" w:rsidRDefault="00992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20" w:rsidRDefault="00992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5757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3C77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2F20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0s+aD9RaVWm9u1wLXNwyKPEybLWo5DS5wkP3GadZpjI=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FQeShgC2MEIFxQGxXolNQxdj4wWep+h9ITXBmGAttWE=</DigestValue>
    </Reference>
  </SignedInfo>
  <SignatureValue>gEUBWaIVEoDx6N6xXpo9G5gVKSmGPV6k7hErRaLB7TLWCbcL9PQdwpw88XtovFPQ
kQ/JY2ElnHP2KwvNd/HrIg==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  <Reference URI="/word/footnotes.xml?ContentType=application/vnd.openxmlformats-officedocument.wordprocessingml.footnotes+xml">
        <DigestMethod Algorithm="http://www.w3.org/2000/09/xmldsig#sha1"/>
        <DigestValue>o67zbS2Vi6NsMRd2dsCg7uIaBCg=</DigestValue>
      </Reference>
      <Reference URI="/word/header3.xml?ContentType=application/vnd.openxmlformats-officedocument.wordprocessingml.header+xml">
        <DigestMethod Algorithm="http://www.w3.org/2000/09/xmldsig#sha1"/>
        <DigestValue>H0aNLLkCqKWwqcVl6azd3HRFtLE=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j/oBStKokvUB+OQA4n8EwT14Si4=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vEt0CH0FIFqaG+IRUDdXo5te6cw=</DigestValue>
      </Reference>
      <Reference URI="/word/document.xml?ContentType=application/vnd.openxmlformats-officedocument.wordprocessingml.document.main+xml">
        <DigestMethod Algorithm="http://www.w3.org/2000/09/xmldsig#sha1"/>
        <DigestValue>mH6rk0MNbu6PiK1tysPKBXoops0=</DigestValue>
      </Reference>
      <Reference URI="/word/footer2.xml?ContentType=application/vnd.openxmlformats-officedocument.wordprocessingml.footer+xml">
        <DigestMethod Algorithm="http://www.w3.org/2000/09/xmldsig#sha1"/>
        <DigestValue>Wjv8FRYsNnv7EIyn2aXLEuDVY6w=</DigestValue>
      </Reference>
      <Reference URI="/word/footer3.xml?ContentType=application/vnd.openxmlformats-officedocument.wordprocessingml.footer+xml">
        <DigestMethod Algorithm="http://www.w3.org/2000/09/xmldsig#sha1"/>
        <DigestValue>Wjv8FRYsNnv7EIyn2aXLEuDVY6w=</DigestValue>
      </Reference>
      <Reference URI="/word/header2.xml?ContentType=application/vnd.openxmlformats-officedocument.wordprocessingml.header+xml">
        <DigestMethod Algorithm="http://www.w3.org/2000/09/xmldsig#sha1"/>
        <DigestValue>JpCx7CvQgB5CIFMn4dtWMj+y7ng=</DigestValue>
      </Reference>
      <Reference URI="/word/footer1.xml?ContentType=application/vnd.openxmlformats-officedocument.wordprocessingml.footer+xml">
        <DigestMethod Algorithm="http://www.w3.org/2000/09/xmldsig#sha1"/>
        <DigestValue>Wjv8FRYsNnv7EIyn2aXLEuDVY6w=</DigestValue>
      </Reference>
      <Reference URI="/word/header1.xml?ContentType=application/vnd.openxmlformats-officedocument.wordprocessingml.header+xml">
        <DigestMethod Algorithm="http://www.w3.org/2000/09/xmldsig#sha1"/>
        <DigestValue>LWXvfkXMY7NuatoxqAr9m2uQH1U=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2018-04-27T11:52:06Z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2018-04-27T11:52:06Z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2018-04-27T11:56:00Z</dcterms:modified>
</cp:coreProperties>
</file>