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57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3571" w:rsidRDefault="00EE3571" w:rsidP="00ED7965">
      <w:pPr>
        <w:ind w:left="142"/>
        <w:rPr>
          <w:rFonts w:ascii="Times New Roman" w:hAnsi="Times New Roman"/>
        </w:rPr>
      </w:pPr>
    </w:p>
    <w:p w:rsidR="00EE3571" w:rsidRDefault="00EE3571" w:rsidP="00ED7965">
      <w:pPr>
        <w:ind w:left="142"/>
        <w:rPr>
          <w:rFonts w:ascii="Times New Roman" w:hAnsi="Times New Roman"/>
        </w:rPr>
      </w:pPr>
    </w:p>
    <w:p w:rsidR="00EE3571" w:rsidRDefault="00EE3571" w:rsidP="00ED7965">
      <w:pPr>
        <w:ind w:left="142"/>
        <w:rPr>
          <w:rFonts w:ascii="Times New Roman" w:hAnsi="Times New Roman"/>
        </w:rPr>
      </w:pPr>
    </w:p>
    <w:p w:rsidR="00EE3571" w:rsidRDefault="00EE357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E35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E35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E357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№СТП-2556/2</w:t>
      </w:r>
    </w:p>
    <w:p w:rsidR="00EE3571" w:rsidRDefault="00EE357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357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26.02.2018</w:t>
      </w:r>
    </w:p>
    <w:p w:rsidR="00EE3571" w:rsidRDefault="00EE35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357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D5F9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«Озеленитель-Кубань»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№СТП-2556/2,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E3571" w:rsidRDefault="00EE357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E357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10:00:00 (время московское) до 2018-02-26 16:00:00 (время московское) по лоту:</w:t>
      </w:r>
    </w:p>
    <w:p w:rsidR="00EE3571" w:rsidRDefault="00EE35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E357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E357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E357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E3571" w:rsidTr="00BA0078">
        <w:tc>
          <w:tcPr>
            <w:tcW w:w="2996" w:type="dxa"/>
            <w:vAlign w:val="center"/>
          </w:tcPr>
          <w:p w:rsidR="00EE357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EE357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строение общей площадью 2 639,8 кв. м, расположенное по адресу: г. Краснодар, ул. </w:t>
            </w:r>
            <w:proofErr w:type="spellStart"/>
            <w:r>
              <w:rPr>
                <w:rFonts w:ascii="Times New Roman" w:hAnsi="Times New Roman"/>
              </w:rPr>
              <w:t>Пашковская</w:t>
            </w:r>
            <w:proofErr w:type="spellEnd"/>
            <w:r>
              <w:rPr>
                <w:rFonts w:ascii="Times New Roman" w:hAnsi="Times New Roman"/>
              </w:rPr>
              <w:t xml:space="preserve">, д. 74, с учетом стоимости права аренды на </w:t>
            </w:r>
            <w:proofErr w:type="spellStart"/>
            <w:r>
              <w:rPr>
                <w:rFonts w:ascii="Times New Roman" w:hAnsi="Times New Roman"/>
              </w:rPr>
              <w:t>зем</w:t>
            </w:r>
            <w:proofErr w:type="gramStart"/>
            <w:r>
              <w:rPr>
                <w:rFonts w:ascii="Times New Roman" w:hAnsi="Times New Roman"/>
              </w:rPr>
              <w:t>.у</w:t>
            </w:r>
            <w:proofErr w:type="gramEnd"/>
            <w:r>
              <w:rPr>
                <w:rFonts w:ascii="Times New Roman" w:hAnsi="Times New Roman"/>
              </w:rPr>
              <w:t>ч</w:t>
            </w:r>
            <w:proofErr w:type="spellEnd"/>
            <w:r>
              <w:rPr>
                <w:rFonts w:ascii="Times New Roman" w:hAnsi="Times New Roman"/>
              </w:rPr>
              <w:t xml:space="preserve">-к общ.пл.2500кв.м.,находящееся в залоге у ООО «Сириус» (ИНН2330039987, ОГРН1102330001388;353200, Краснодарский край, Динской р-н, </w:t>
            </w:r>
            <w:proofErr w:type="spellStart"/>
            <w:r>
              <w:rPr>
                <w:rFonts w:ascii="Times New Roman" w:hAnsi="Times New Roman"/>
              </w:rPr>
              <w:t>ст</w:t>
            </w:r>
            <w:proofErr w:type="spellEnd"/>
            <w:r>
              <w:rPr>
                <w:rFonts w:ascii="Times New Roman" w:hAnsi="Times New Roman"/>
              </w:rPr>
              <w:t xml:space="preserve"> Динская, ул. Гоголя, д. 98). Движимое имущество в кол-ве 313 единиц, в т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 xml:space="preserve">: компьютерное кресло - 5 шт.; школьный стул-19 шт.; офисный стул - 21 шт.; стул из массива-59 </w:t>
            </w:r>
            <w:proofErr w:type="spellStart"/>
            <w:r>
              <w:rPr>
                <w:rFonts w:ascii="Times New Roman" w:hAnsi="Times New Roman"/>
              </w:rPr>
              <w:t>шт.;стул</w:t>
            </w:r>
            <w:proofErr w:type="spellEnd"/>
            <w:r>
              <w:rPr>
                <w:rFonts w:ascii="Times New Roman" w:hAnsi="Times New Roman"/>
              </w:rPr>
              <w:t xml:space="preserve"> на </w:t>
            </w:r>
            <w:proofErr w:type="spellStart"/>
            <w:r>
              <w:rPr>
                <w:rFonts w:ascii="Times New Roman" w:hAnsi="Times New Roman"/>
              </w:rPr>
              <w:t>металлокаркасе</w:t>
            </w:r>
            <w:proofErr w:type="spellEnd"/>
            <w:r>
              <w:rPr>
                <w:rFonts w:ascii="Times New Roman" w:hAnsi="Times New Roman"/>
              </w:rPr>
              <w:t xml:space="preserve"> - 80 шт.; стол письменный-1 шт.; стол офисный - 16 шт.; парта школьная - 15 шт.; стол из массива - 10 шт.; стол - 10 шт.; шкаф офисный (стекло) - 7 шт.; стеллаж для документов (открытый) - 2 шт.; стеллаж для документов (закрытый) - 6 шт.</w:t>
            </w:r>
            <w:proofErr w:type="gramStart"/>
            <w:r>
              <w:rPr>
                <w:rFonts w:ascii="Times New Roman" w:hAnsi="Times New Roman"/>
              </w:rPr>
              <w:t>;т</w:t>
            </w:r>
            <w:proofErr w:type="gramEnd"/>
            <w:r>
              <w:rPr>
                <w:rFonts w:ascii="Times New Roman" w:hAnsi="Times New Roman"/>
              </w:rPr>
              <w:t xml:space="preserve">умба-6 шт.; шкаф металлический для одежды - 32 шт.; сейф - 3 шт.; компьютер - 5 шт.; МФУ - 1 шт.; факс/телефон - 1 шт.; диван - 3 шт.; кресло - 1 шт.; кровать - 10 шт. Местоположение: Краснодарский край, г. Краснодар, ул. </w:t>
            </w:r>
            <w:proofErr w:type="spellStart"/>
            <w:r>
              <w:rPr>
                <w:rFonts w:ascii="Times New Roman" w:hAnsi="Times New Roman"/>
              </w:rPr>
              <w:t>Пашковская</w:t>
            </w:r>
            <w:proofErr w:type="spellEnd"/>
            <w:r>
              <w:rPr>
                <w:rFonts w:ascii="Times New Roman" w:hAnsi="Times New Roman"/>
              </w:rPr>
              <w:t>, д. 74</w:t>
            </w:r>
          </w:p>
        </w:tc>
      </w:tr>
    </w:tbl>
    <w:p w:rsidR="00EE3571" w:rsidRDefault="00EE357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357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№СТП-2556/2 по лоту №2 не поступили.</w:t>
      </w:r>
    </w:p>
    <w:p w:rsidR="00157DEE" w:rsidRDefault="00157D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3571" w:rsidRDefault="00EE357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5F91" w:rsidRDefault="00ED5F9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357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57DE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E357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D24" w:rsidRDefault="00B17D24" w:rsidP="00ED7965">
      <w:pPr>
        <w:spacing w:after="0" w:line="240" w:lineRule="auto"/>
      </w:pPr>
      <w:r>
        <w:separator/>
      </w:r>
    </w:p>
  </w:endnote>
  <w:endnote w:type="continuationSeparator" w:id="0">
    <w:p w:rsidR="00B17D24" w:rsidRDefault="00B17D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571" w:rsidRDefault="00EE357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571" w:rsidRDefault="00EE357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571" w:rsidRDefault="00EE357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D24" w:rsidRDefault="00B17D24" w:rsidP="00ED7965">
      <w:pPr>
        <w:spacing w:after="0" w:line="240" w:lineRule="auto"/>
      </w:pPr>
      <w:r>
        <w:separator/>
      </w:r>
    </w:p>
  </w:footnote>
  <w:footnote w:type="continuationSeparator" w:id="0">
    <w:p w:rsidR="00B17D24" w:rsidRDefault="00B17D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571" w:rsidRDefault="00ED5F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571" w:rsidRDefault="00ED5F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571" w:rsidRDefault="00ED5F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7DEE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17D24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5F91"/>
    <w:rsid w:val="00ED7965"/>
    <w:rsid w:val="00EE3571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5d4fU8jRpAwrnpa6yWQ7DXfpori1FK/RuCQLQ/gm3tY=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fKLGQT0YosCVv+an/NJHGeFDJa5q8rUaiAgs3vZpbso=</DigestValue>
    </Reference>
  </SignedInfo>
  <SignatureValue>vsQkL9YOCnQE8OukD2F/FMB3nivg+DvRvVjARM0q2yRqb65pTEF+IgyYNn5ZpFgX
lnx32dgyEfOxD0jJxwvGQQ==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SKPUQvibYW/6fR25EfTq0uCzNGQ=</DigestValue>
      </Reference>
      <Reference URI="/word/endnotes.xml?ContentType=application/vnd.openxmlformats-officedocument.wordprocessingml.endnotes+xml">
        <DigestMethod Algorithm="http://www.w3.org/2000/09/xmldsig#sha1"/>
        <DigestValue>VRhXUWwyPT1Ccs/eCyNfyrRbizQ=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plSjMWnOLwd6dAuA8CdbsixF0Gc=</DigestValue>
      </Reference>
      <Reference URI="/word/footer2.xml?ContentType=application/vnd.openxmlformats-officedocument.wordprocessingml.footer+xml">
        <DigestMethod Algorithm="http://www.w3.org/2000/09/xmldsig#sha1"/>
        <DigestValue>plSjMWnOLwd6dAuA8CdbsixF0Gc=</DigestValue>
      </Reference>
      <Reference URI="/word/footer3.xml?ContentType=application/vnd.openxmlformats-officedocument.wordprocessingml.footer+xml">
        <DigestMethod Algorithm="http://www.w3.org/2000/09/xmldsig#sha1"/>
        <DigestValue>plSjMWnOLwd6dAuA8CdbsixF0Gc=</DigestValue>
      </Reference>
      <Reference URI="/word/footnotes.xml?ContentType=application/vnd.openxmlformats-officedocument.wordprocessingml.footnotes+xml">
        <DigestMethod Algorithm="http://www.w3.org/2000/09/xmldsig#sha1"/>
        <DigestValue>URfXK/CwmYO8fCJ8q1gmwo0DJK8=</DigestValue>
      </Reference>
      <Reference URI="/word/header1.xml?ContentType=application/vnd.openxmlformats-officedocument.wordprocessingml.header+xml">
        <DigestMethod Algorithm="http://www.w3.org/2000/09/xmldsig#sha1"/>
        <DigestValue>V+cij4pZCBbKgD7XQn+aYfc33DI=</DigestValue>
      </Reference>
      <Reference URI="/word/header2.xml?ContentType=application/vnd.openxmlformats-officedocument.wordprocessingml.header+xml">
        <DigestMethod Algorithm="http://www.w3.org/2000/09/xmldsig#sha1"/>
        <DigestValue>aAW8hJLx3OScm5h4vIwkuUnchS8=</DigestValue>
      </Reference>
      <Reference URI="/word/header3.xml?ContentType=application/vnd.openxmlformats-officedocument.wordprocessingml.header+xml">
        <DigestMethod Algorithm="http://www.w3.org/2000/09/xmldsig#sha1"/>
        <DigestValue>Hu/p9zkgqbizGyRd5XW1pQm3rp8=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yQQmqkin4OWelXc5SNKuhG3H+B8=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2018-02-26T14:26:45Z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2018-02-26T14:26:45Z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2676A-F059-4B51-A07F-4B5469D12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2018-02-26T14:26:00Z</dcterms:modified>
</cp:coreProperties>
</file>