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94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0949" w:rsidRDefault="00D40949" w:rsidP="00ED7965">
      <w:pPr>
        <w:ind w:left="142"/>
        <w:rPr>
          <w:rFonts w:ascii="Times New Roman" w:hAnsi="Times New Roman"/>
        </w:rPr>
      </w:pPr>
    </w:p>
    <w:p w:rsidR="00D40949" w:rsidRDefault="00D40949" w:rsidP="00ED7965">
      <w:pPr>
        <w:ind w:left="142"/>
        <w:rPr>
          <w:rFonts w:ascii="Times New Roman" w:hAnsi="Times New Roman"/>
        </w:rPr>
      </w:pPr>
    </w:p>
    <w:p w:rsidR="00D40949" w:rsidRDefault="00D40949" w:rsidP="00ED7965">
      <w:pPr>
        <w:ind w:left="142"/>
        <w:rPr>
          <w:rFonts w:ascii="Times New Roman" w:hAnsi="Times New Roman"/>
        </w:rPr>
      </w:pPr>
    </w:p>
    <w:p w:rsidR="00D40949" w:rsidRDefault="00D409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09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09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09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№СТП-2485/1</w:t>
      </w:r>
    </w:p>
    <w:p w:rsidR="00D40949" w:rsidRDefault="00D409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D40949" w:rsidRDefault="00D409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Жихаренко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Андреевич,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"Капитал"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№СТП-2485/1,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40949" w:rsidRDefault="00D409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09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10:00:00 (время московское) до 2018-01-22 18:00:00 (время московское) по лоту:</w:t>
      </w:r>
    </w:p>
    <w:p w:rsidR="00D40949" w:rsidRDefault="00D409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409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094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09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0949" w:rsidTr="00BA0078">
        <w:tc>
          <w:tcPr>
            <w:tcW w:w="2996" w:type="dxa"/>
            <w:vAlign w:val="center"/>
          </w:tcPr>
          <w:p w:rsidR="00D4094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4094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Домрачеву</w:t>
            </w:r>
            <w:proofErr w:type="spellEnd"/>
            <w:r>
              <w:rPr>
                <w:rFonts w:ascii="Times New Roman" w:hAnsi="Times New Roman"/>
              </w:rPr>
              <w:t xml:space="preserve"> В.С. в размере 1064314,45 руб., основанное на Определении Арбитражного суда Омской области от 06.03.2017г. по делу №А46-10252/2015 о привлечении </w:t>
            </w:r>
            <w:proofErr w:type="spellStart"/>
            <w:r>
              <w:rPr>
                <w:rFonts w:ascii="Times New Roman" w:hAnsi="Times New Roman"/>
              </w:rPr>
              <w:t>Домрачева</w:t>
            </w:r>
            <w:proofErr w:type="spellEnd"/>
            <w:r>
              <w:rPr>
                <w:rFonts w:ascii="Times New Roman" w:hAnsi="Times New Roman"/>
              </w:rPr>
              <w:t xml:space="preserve"> В.С.</w:t>
            </w:r>
            <w:r w:rsidR="00651D4C">
              <w:rPr>
                <w:rFonts w:ascii="Times New Roman" w:hAnsi="Times New Roman"/>
              </w:rPr>
              <w:t xml:space="preserve"> к субсидиарной ответственности</w:t>
            </w:r>
          </w:p>
        </w:tc>
      </w:tr>
    </w:tbl>
    <w:p w:rsidR="00D40949" w:rsidRDefault="00D409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09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№СТП-2485/1 по лоту №1 не поступили.</w:t>
      </w:r>
    </w:p>
    <w:p w:rsidR="00D40949" w:rsidRDefault="00D409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0949" w:rsidRDefault="00D409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Жихаренко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Д.А.</w:t>
      </w:r>
    </w:p>
    <w:p w:rsidR="00D40949" w:rsidRDefault="00D40949" w:rsidP="005C56AE">
      <w:pPr>
        <w:rPr>
          <w:rFonts w:ascii="Times New Roman" w:hAnsi="Times New Roman"/>
        </w:rPr>
      </w:pPr>
    </w:p>
    <w:p w:rsidR="00D40949" w:rsidRDefault="00D409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49" w:rsidRDefault="00D409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49" w:rsidRDefault="00D409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949" w:rsidRDefault="00D40949" w:rsidP="00455D60">
      <w:pPr>
        <w:ind w:left="142"/>
        <w:rPr>
          <w:rFonts w:ascii="Times New Roman" w:hAnsi="Times New Roman"/>
        </w:rPr>
      </w:pPr>
    </w:p>
    <w:p w:rsidR="00D40949" w:rsidRDefault="00D4094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0949" w:rsidRDefault="00D409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0949" w:rsidRDefault="00D409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0949" w:rsidRDefault="00D40949" w:rsidP="00455D60">
      <w:pPr>
        <w:ind w:left="142"/>
        <w:rPr>
          <w:rFonts w:ascii="Times New Roman" w:hAnsi="Times New Roman"/>
        </w:rPr>
      </w:pPr>
    </w:p>
    <w:p w:rsidR="00D40949" w:rsidRDefault="00D4094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40949" w:rsidRDefault="00D4094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0949" w:rsidRDefault="00D409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0949" w:rsidRDefault="00D409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0949" w:rsidRDefault="00D40949" w:rsidP="00ED7965">
      <w:pPr>
        <w:ind w:left="142"/>
        <w:rPr>
          <w:rFonts w:ascii="Times New Roman" w:hAnsi="Times New Roman"/>
        </w:rPr>
      </w:pPr>
    </w:p>
    <w:sectPr w:rsidR="00D4094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C20" w:rsidRDefault="00BE1C20" w:rsidP="00ED7965">
      <w:pPr>
        <w:spacing w:after="0" w:line="240" w:lineRule="auto"/>
      </w:pPr>
      <w:r>
        <w:separator/>
      </w:r>
    </w:p>
  </w:endnote>
  <w:endnote w:type="continuationSeparator" w:id="0">
    <w:p w:rsidR="00BE1C20" w:rsidRDefault="00BE1C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49" w:rsidRDefault="00D409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49" w:rsidRDefault="00D409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49" w:rsidRDefault="00D409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C20" w:rsidRDefault="00BE1C20" w:rsidP="00ED7965">
      <w:pPr>
        <w:spacing w:after="0" w:line="240" w:lineRule="auto"/>
      </w:pPr>
      <w:r>
        <w:separator/>
      </w:r>
    </w:p>
  </w:footnote>
  <w:footnote w:type="continuationSeparator" w:id="0">
    <w:p w:rsidR="00BE1C20" w:rsidRDefault="00BE1C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49" w:rsidRDefault="00D40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49" w:rsidRDefault="00D40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949" w:rsidRDefault="00D40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51D4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1C20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094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JSikrZ970hZfkoYFDo09KfD+auvuGLnNg/Ymp+s79Js=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i7Bd1pjKc3Gmwm9AgXFiSi81Ft2Xh1nf/yCwvf/0r3Ytz34OQQsifaJuA2kWskBECqcCyrXu
    dkpXCztCi72fQQ==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yppbmj+fEtgOhSD7Tk1InfmAOWo=</DigestValue>
      </Reference>
      <Reference URI="/word/endnotes.xml?ContentType=application/vnd.openxmlformats-officedocument.wordprocessingml.endnotes+xml">
        <DigestMethod Algorithm="http://www.w3.org/2000/09/xmldsig#sha1"/>
        <DigestValue>yqOEnuxC9f760NSfwWchbBjVCQg=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+JS2RUC97hcd5qdx4lamJ93dgFU=</DigestValue>
      </Reference>
      <Reference URI="/word/footer2.xml?ContentType=application/vnd.openxmlformats-officedocument.wordprocessingml.footer+xml">
        <DigestMethod Algorithm="http://www.w3.org/2000/09/xmldsig#sha1"/>
        <DigestValue>+JS2RUC97hcd5qdx4lamJ93dgFU=</DigestValue>
      </Reference>
      <Reference URI="/word/footer3.xml?ContentType=application/vnd.openxmlformats-officedocument.wordprocessingml.footer+xml">
        <DigestMethod Algorithm="http://www.w3.org/2000/09/xmldsig#sha1"/>
        <DigestValue>+JS2RUC97hcd5qdx4lamJ93dgFU=</DigestValue>
      </Reference>
      <Reference URI="/word/footnotes.xml?ContentType=application/vnd.openxmlformats-officedocument.wordprocessingml.footnotes+xml">
        <DigestMethod Algorithm="http://www.w3.org/2000/09/xmldsig#sha1"/>
        <DigestValue>Vx/vkflNJ0XuzhQD+zhqSPu2J5U=</DigestValue>
      </Reference>
      <Reference URI="/word/header1.xml?ContentType=application/vnd.openxmlformats-officedocument.wordprocessingml.header+xml">
        <DigestMethod Algorithm="http://www.w3.org/2000/09/xmldsig#sha1"/>
        <DigestValue>J0smdpULu0cWQIw6Ch09pZcha2g=</DigestValue>
      </Reference>
      <Reference URI="/word/header2.xml?ContentType=application/vnd.openxmlformats-officedocument.wordprocessingml.header+xml">
        <DigestMethod Algorithm="http://www.w3.org/2000/09/xmldsig#sha1"/>
        <DigestValue>+tf/xuKhP50xEQHp9br5sx0edpk=</DigestValue>
      </Reference>
      <Reference URI="/word/header3.xml?ContentType=application/vnd.openxmlformats-officedocument.wordprocessingml.header+xml">
        <DigestMethod Algorithm="http://www.w3.org/2000/09/xmldsig#sha1"/>
        <DigestValue>rjWAxWnBj2i1SM4u8yf7EPcXJ4c=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GIs546TC4Ku4jYh/D/zzOXycXXY=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2018-01-23T02:40:53Z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2FA9A-AD45-4A0F-A052-76DE779B0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2018-01-23T01:49:00Z</dcterms:modified>
</cp:coreProperties>
</file>