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E2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6E26" w:rsidRDefault="00706E26" w:rsidP="00ED7965">
      <w:pPr>
        <w:ind w:left="142"/>
        <w:rPr>
          <w:rFonts w:ascii="Times New Roman" w:hAnsi="Times New Roman"/>
        </w:rPr>
      </w:pPr>
    </w:p>
    <w:p w:rsidR="00706E26" w:rsidRDefault="00706E26" w:rsidP="00ED7965">
      <w:pPr>
        <w:ind w:left="142"/>
        <w:rPr>
          <w:rFonts w:ascii="Times New Roman" w:hAnsi="Times New Roman"/>
        </w:rPr>
      </w:pPr>
    </w:p>
    <w:p w:rsidR="00706E26" w:rsidRDefault="00706E26" w:rsidP="00ED7965">
      <w:pPr>
        <w:ind w:left="142"/>
        <w:rPr>
          <w:rFonts w:ascii="Times New Roman" w:hAnsi="Times New Roman"/>
        </w:rPr>
      </w:pPr>
    </w:p>
    <w:p w:rsidR="00706E26" w:rsidRDefault="00706E2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06E2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06E2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06E2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№СТП-3385/2</w:t>
      </w:r>
    </w:p>
    <w:p w:rsidR="00706E26" w:rsidRDefault="00706E2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6E2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12.03.2019</w:t>
      </w:r>
    </w:p>
    <w:p w:rsidR="00706E26" w:rsidRDefault="00706E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6E2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"Меркатор",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Верхнемамонавтотранс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№СТП-3385/2,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06E26" w:rsidRDefault="00706E2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06E2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2019-02-04 00:00:00 (время московское) до 2019-03-12 00:00:00 (время московское) по лоту:</w:t>
      </w:r>
    </w:p>
    <w:p w:rsidR="00706E26" w:rsidRDefault="00706E2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06E2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06E2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06E2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06E26" w:rsidTr="00BA0078">
        <w:tc>
          <w:tcPr>
            <w:tcW w:w="2996" w:type="dxa"/>
            <w:vAlign w:val="center"/>
          </w:tcPr>
          <w:p w:rsidR="00706E2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706E2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Вертикально - сверлильный станок тип 2135 1976 г. </w:t>
            </w:r>
          </w:p>
        </w:tc>
      </w:tr>
    </w:tbl>
    <w:p w:rsidR="00706E26" w:rsidRDefault="00706E2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6E2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№СТП-3385/2 по лоту №2 не поступили.</w:t>
      </w:r>
    </w:p>
    <w:p w:rsidR="008D1D35" w:rsidRDefault="008D1D3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6E26" w:rsidRPr="00A84CB3" w:rsidRDefault="00706E2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6E2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D1D3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"Меркатор"</w:t>
      </w:r>
    </w:p>
    <w:p w:rsidR="00706E26" w:rsidRDefault="00706E26" w:rsidP="005C56AE">
      <w:pPr>
        <w:rPr>
          <w:rFonts w:ascii="Times New Roman" w:hAnsi="Times New Roman"/>
        </w:rPr>
      </w:pPr>
    </w:p>
    <w:p w:rsidR="00706E26" w:rsidRDefault="00706E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6E26" w:rsidRDefault="00706E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6E26" w:rsidRDefault="00706E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6E26" w:rsidRDefault="00706E26" w:rsidP="00455D60">
      <w:pPr>
        <w:ind w:left="142"/>
        <w:rPr>
          <w:rFonts w:ascii="Times New Roman" w:hAnsi="Times New Roman"/>
        </w:rPr>
      </w:pPr>
    </w:p>
    <w:p w:rsidR="00706E26" w:rsidRDefault="00706E2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6E26" w:rsidRDefault="00706E2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06E26" w:rsidRDefault="00706E2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06E26" w:rsidRDefault="00706E26" w:rsidP="00455D60">
      <w:pPr>
        <w:ind w:left="142"/>
        <w:rPr>
          <w:rFonts w:ascii="Times New Roman" w:hAnsi="Times New Roman"/>
        </w:rPr>
      </w:pPr>
    </w:p>
    <w:p w:rsidR="00706E26" w:rsidRDefault="00706E2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06E26" w:rsidRDefault="00706E2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6E26" w:rsidRDefault="00706E2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06E26" w:rsidRDefault="00706E2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06E26" w:rsidRDefault="00706E26" w:rsidP="00ED7965">
      <w:pPr>
        <w:ind w:left="142"/>
        <w:rPr>
          <w:rFonts w:ascii="Times New Roman" w:hAnsi="Times New Roman"/>
        </w:rPr>
      </w:pPr>
    </w:p>
    <w:sectPr w:rsidR="00706E2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2E42" w:rsidRDefault="00DA2E42" w:rsidP="00ED7965">
      <w:pPr>
        <w:spacing w:after="0" w:line="240" w:lineRule="auto"/>
      </w:pPr>
      <w:r>
        <w:separator/>
      </w:r>
    </w:p>
  </w:endnote>
  <w:endnote w:type="continuationSeparator" w:id="0">
    <w:p w:rsidR="00DA2E42" w:rsidRDefault="00DA2E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E26" w:rsidRDefault="00706E2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E26" w:rsidRDefault="00706E2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E26" w:rsidRDefault="00706E2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2E42" w:rsidRDefault="00DA2E42" w:rsidP="00ED7965">
      <w:pPr>
        <w:spacing w:after="0" w:line="240" w:lineRule="auto"/>
      </w:pPr>
      <w:r>
        <w:separator/>
      </w:r>
    </w:p>
  </w:footnote>
  <w:footnote w:type="continuationSeparator" w:id="0">
    <w:p w:rsidR="00DA2E42" w:rsidRDefault="00DA2E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E26" w:rsidRDefault="003D6A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E26" w:rsidRDefault="003D6A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E26" w:rsidRDefault="003D6A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6A36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6E26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1D35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84CB3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209F"/>
    <w:rsid w:val="00D1745B"/>
    <w:rsid w:val="00D74F38"/>
    <w:rsid w:val="00D811C8"/>
    <w:rsid w:val="00DA2E42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"/>
      <DigestValue>m+WytHjf6slTdXCgu859Nqjqxb6qlBHWeeqLUANPhR0=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+ajIK/ILlNoiDNKi6pKC/BxLkjTrnAhtCK/stV2wkelmdHhwyRLJtIAmGmPMk8Ch9n9+53b+
    BQT9cEahu3z17g==
  </SignatureValue>
  <KeyInfo>
    <KeyValue>
      <RSAKeyValue>
        <Modulus>
            KHj2vF4Fcl70I40+dbHKoxSK85ByOH8B5fyBmZJqaNJCX/jSKitXxaBueKJlUVPdAR4CAgOF
            KgcGACQCAgOFKg==
          </Modulus>
        <Exponent>BwYSMA==</Exponent>
      </RSAKeyValue>
    </KeyValue>
    <X509Data>
      <X509Certificate>
          MIIJ5TCCCZCgAwIBAgIQAdSuQ3yVewAAAACnAAYAAjAMBggqhQMHAQEDAgUAMIIBjjFhMF8G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0J7QkNCeICLQmNCY0KIiMB4XDTE5MDExNzA5MDMwMFoXDTIwMDExNzA5MTMxNlowggH3MT4w
          PAYJKoZIhvcNAQkCEy9JTk49MzYxNjAxNjUzMi9LUFA9MzYxNjAxMDAxL09HUk49MTEzMzY2
          ODA0ODQxNDEZMBcGA1UEDAwQ0JTQuNGA0LXQutGC0L7RgDETMBEGA1UEBAwK0J/QvtC/0L7Q
          sjEqMCgGA1UECQwh0JvQtdC90LjQvdCwLCDQtC4gMTMwLCDQvtGE0LjRgSAyMTEwLwYDVQQI
          DCgzNiDQktC+0YDQvtC90LXQttGB0LrQsNGPINC+0LHQu9Cw0YHRgtGMMSIwIAYDVQQKDBnQ
          ntCe0J4gItCc0JXQoNCa0JDQotCe0KAiMQowCAYDVQQLEwEwMSwwKgYDVQQHDCPRgS4g0J3Q
          uNC20L3Rj9GPINCa0LDRgtGD0YXQvtCy0LrQsDEWMBQGBSqFA2QDEgsxMzkwNzkyNTM4NTEY
          MBYGBSqFA2QBEg0xMTMzNjY4MDQ4NDE0MRowGAYIKoUDA4EDAQESDDAwMzYxNjAxNjUzMjEo
          MCYGA1UEKgwf0JXQstCz0LXQvdC40Lkg0JjQstCw0L3QvtCy0LjRhzEfMB0GCSqGSIb3DQEJ
          ARYQa29uczM2QHlhbmRleC5ydTELMAkGA1UEBhMCUlUxIjAgBgNVBAMMGdCe0J7QniAi0JzQ
          ldCg0JrQkNCi0J7QoCIwZjAfBggqhQMHAQEBATATBgcqhQMCAiMBBggqhQMHAQECAgNDAARA
          ryAvqTFAbuxRv0NX4GxMQ6meEgEuFBOopVqMHgRBqN0/VAy67nNX99JWC50NKAUHKvuSMxXq
          YAeD5AB6uwo0CIEJADAwMDYwMDAyo4IFRzCCBUMwDgYDVR0PAQH/BAQDAgP4MIGxBgNVHSUE
          gakwgaYGCCqFAwYDAQQBBggqhQMGAwEEAgYIKoUDBgMBBAMGCCqFAwYgAQEBBggqhQMGIAEB
          AgYIKoUDBiABAQMGCCsGAQUFBwMCBggrBgEFBQcDBAYHKoUDBgMBAQYIKoUDBgMBAgEGCCqF
          AwYDAQMBBgUqhQMGIAYHKoUDBiABAQYFKoUDBgMGBSqFAwYHBgUqhQMGDwYIKoUDAwhkASoG
          CCqFAwM6AgEBMB0GA1UdDgQWBBS/H8vF6xBG7/QR3L5mflkROePgYTAnBgNVHSAEIDAeMAgG
          BiqFA2RxATAIBgYqhQNkcQIwCAYGKoUDZHEDMBkGBSqFA2RvBBAMDlZpUE5ldCBDU1AgNC4y
          MAwGA1UdEwEB/wQCMAAwggG3BgUqhQNkcASCAawwggGoDG/QodGA0LXQtNGB0YLQstC+INC6
          0YDQuNC/0YLQvtCz0YDQsNGE0LjRh9C10YHQutC+0Lkg0LfQsNGJ0LjRgtGLINC40L3RhNC+
          0YDQvNCw0YbQuNC4ICjQodCa0JfQmCkgVmlQTmV0IENTUCA0LjIMbdCf0YDQvtCz0YDQsNC8
          0LzQvdGL0Lkg0LrQvtC80L/Qu9C10LrRgSAiVmlQTmV0INCj0LTQvtGB0YLQvtCy0LXRgNGP
          0Y7RidC40Lkg0YbQtdC90YLRgCA0ICjQstC10YDRgdC40Y8gNC42KSIMYNCh0LXRgNGC0LjR
          hNC40LrQsNGCINGB0L7QvtGC0LLQtdGC0YHRgtCy0LjRjyDihJYg0KHQpC8xMjQtMjg2MCDQ
          vtGCIDE1INC80LDRgNGC0LAgMjAxNiDQs9C+0LTQsAxk0KHQtdGA0YLQuNGE0LjQutCw0YIg
          0YHQvtC+0YLQstC10YLRgdGC0LLQuNGPIOKEliDQodCkLzEyOC0yOTMyINC+0YIgMTAg0LDQ
          stCz0YPRgdGC0LAgMjAxNiDQs9C+0LTQsDB4BggrBgEFBQcBAQRsMGowLQYIKwYBBQUHMAGG
          IWh0dHA6Ly9jYWRlcy5paXRydXN0LnJ1Ojg3Nzcvb2NzcDA5BggrBgEFBQcwAoYtaHR0cDov
          L3VjMS5paXRydXN0LnJ1L3VjL0NBLUlJVC0oSzMpLTIwMTguY2VyMHMGA1UdHwRsMGowM6Ax
          oC+GLWh0dHA6Ly91YzEuaWl0cnVzdC5ydS91Yy9DQS1JSVQtKEszKS0yMDE4LmNybDAzoDGg
          L4YtaHR0cDovL3VjMi5paXRydXN0LnJ1L3VjL0NBLUlJVC0oSzMpLTIwMTguY3JsMIIBYAYD
          VR0jBIIBVzCCAVOAFO2aML77iMVQNWi6GYcqdB+nArdvoYIBLKSCASgwggEkMR4wHAYJKoZI
          hvcNAQkBFg9kaXRAbWluc3Z5YXoucnUxCzAJBgNVBAYTAlJVMRgwFgYDVQQIDA83NyDQnNC+
          0YHQutCy0LAxGTAXBgNVBAcMENCzLiDQnNC+0YHQutCy0LAxLjAsBgNVBAkMJdGD0LvQuNGG
          0LAg0KLQstC10YDRgdC60LDRjywg0LTQvtC8IDcxLDAqBgNVBAoMI9Cc0LjQvdC60L7QvNGB
          0LLRj9C30Ywg0KDQvtGB0YHQuNC4MRgwFgYFKoUDZAESDTEwNDc3MDIwMjY3MDExGjAYBggq
          hQMDgQMBARIMMDA3NzEwNDc0Mzc1MSwwKgYDVQQDDCPQnNC40L3QutC+0LzRgdCy0Y/Qt9GM
          INCg0L7RgdGB0LjQuIILAJ4X+UUAAAAAAXcwDAYIKoUDBwEBAwIFAANBADYzCvYbcZZKtW8w
          Ap5nwm5uXChedreAEZWCf0vbJtLH9PZ+e7F1p+AEKpI6H4DdTJStczIL+YmBi+RUnipH
IWo=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Eoe9WYVuOaompUYkKTvs7taHGgI=</DigestValue>
      </Reference>
      <Reference URI="/word/endnotes.xml?ContentType=application/vnd.openxmlformats-officedocument.wordprocessingml.endnotes+xml">
        <DigestMethod Algorithm="http://www.w3.org/2000/09/xmldsig#sha1"/>
        <DigestValue>RF0v/Acx0qSqRRe7M/7JLV9j6+Q=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TOnh32vrWZyVX1102sLFqhEUQZQ=</DigestValue>
      </Reference>
      <Reference URI="/word/footer2.xml?ContentType=application/vnd.openxmlformats-officedocument.wordprocessingml.footer+xml">
        <DigestMethod Algorithm="http://www.w3.org/2000/09/xmldsig#sha1"/>
        <DigestValue>TOnh32vrWZyVX1102sLFqhEUQZQ=</DigestValue>
      </Reference>
      <Reference URI="/word/footer3.xml?ContentType=application/vnd.openxmlformats-officedocument.wordprocessingml.footer+xml">
        <DigestMethod Algorithm="http://www.w3.org/2000/09/xmldsig#sha1"/>
        <DigestValue>TOnh32vrWZyVX1102sLFqhEUQZQ=</DigestValue>
      </Reference>
      <Reference URI="/word/footnotes.xml?ContentType=application/vnd.openxmlformats-officedocument.wordprocessingml.footnotes+xml">
        <DigestMethod Algorithm="http://www.w3.org/2000/09/xmldsig#sha1"/>
        <DigestValue>hH9mlU5LcUMEikAw0/sZabIzU6M=</DigestValue>
      </Reference>
      <Reference URI="/word/header1.xml?ContentType=application/vnd.openxmlformats-officedocument.wordprocessingml.header+xml">
        <DigestMethod Algorithm="http://www.w3.org/2000/09/xmldsig#sha1"/>
        <DigestValue>u2cB+znEL5bgyLkGaBszlenj6Q0=</DigestValue>
      </Reference>
      <Reference URI="/word/header2.xml?ContentType=application/vnd.openxmlformats-officedocument.wordprocessingml.header+xml">
        <DigestMethod Algorithm="http://www.w3.org/2000/09/xmldsig#sha1"/>
        <DigestValue>QT9ufppMEYlsQIXTsn8soxdcXz4=</DigestValue>
      </Reference>
      <Reference URI="/word/header3.xml?ContentType=application/vnd.openxmlformats-officedocument.wordprocessingml.header+xml">
        <DigestMethod Algorithm="http://www.w3.org/2000/09/xmldsig#sha1"/>
        <DigestValue>37ypHhhSjX0BIsGa4LMGCeLgkII=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Y42vQKic4lAIKxMD0XaRcxhdm+Q=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2019-03-14T07:12:54Z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229A12-CD20-4973-93F0-B0A87FC24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36</cp:revision>
  <dcterms:created xsi:type="dcterms:W3CDTF">2017-06-25T05:40:00Z</dcterms:created>
  <dcterms:modified xsi:type="dcterms:W3CDTF">2019-03-12T07:34:00Z</dcterms:modified>
</cp:coreProperties>
</file>