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D8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6D8D" w:rsidRDefault="00996D8D" w:rsidP="00EA619D">
      <w:pPr>
        <w:ind w:left="142"/>
      </w:pPr>
    </w:p>
    <w:p w:rsidR="00996D8D" w:rsidRDefault="00996D8D" w:rsidP="00EA619D">
      <w:pPr>
        <w:ind w:left="142"/>
      </w:pPr>
    </w:p>
    <w:p w:rsidR="00996D8D" w:rsidRDefault="00996D8D" w:rsidP="00EA619D">
      <w:pPr>
        <w:ind w:left="142"/>
      </w:pPr>
    </w:p>
    <w:p w:rsidR="00996D8D" w:rsidRDefault="00996D8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D197B" w:rsidRPr="00AD197B" w:rsidRDefault="00AD197B" w:rsidP="00AD19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AD197B">
        <w:rPr>
          <w:rFonts w:ascii="Times New Roman" w:eastAsia="Times New Roman" w:hAnsi="Times New Roman"/>
          <w:b/>
          <w:sz w:val="26"/>
          <w:szCs w:val="26"/>
          <w:lang w:eastAsia="ru-RU"/>
        </w:rPr>
        <w:t>Протокол</w:t>
      </w:r>
    </w:p>
    <w:p w:rsidR="00AD197B" w:rsidRPr="00AD197B" w:rsidRDefault="00AD197B" w:rsidP="00AD19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AD197B">
        <w:rPr>
          <w:rFonts w:ascii="Times New Roman" w:eastAsia="Times New Roman" w:hAnsi="Times New Roman"/>
          <w:b/>
          <w:sz w:val="26"/>
          <w:szCs w:val="26"/>
          <w:lang w:eastAsia="ru-RU"/>
        </w:rPr>
        <w:t>об определении участников торгов</w:t>
      </w:r>
    </w:p>
    <w:p w:rsidR="00AD197B" w:rsidRPr="00AD197B" w:rsidRDefault="00AD197B" w:rsidP="00AD19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AD197B" w:rsidRPr="00AD197B" w:rsidRDefault="00AD197B" w:rsidP="00AD197B">
      <w:pPr>
        <w:tabs>
          <w:tab w:val="right" w:pos="10065"/>
        </w:tabs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D197B">
        <w:rPr>
          <w:rFonts w:ascii="Times New Roman" w:eastAsia="Times New Roman" w:hAnsi="Times New Roman"/>
          <w:sz w:val="24"/>
          <w:szCs w:val="24"/>
          <w:lang w:eastAsia="ru-RU"/>
        </w:rPr>
        <w:t>г. Кемерово</w:t>
      </w:r>
      <w:r w:rsidRPr="00AD197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3021D0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AD197B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="003021D0">
        <w:rPr>
          <w:rFonts w:ascii="Times New Roman" w:eastAsia="Times New Roman" w:hAnsi="Times New Roman"/>
          <w:sz w:val="24"/>
          <w:szCs w:val="24"/>
          <w:lang w:eastAsia="ru-RU"/>
        </w:rPr>
        <w:t xml:space="preserve">» октября </w:t>
      </w:r>
      <w:r w:rsidRPr="00AD197B">
        <w:rPr>
          <w:rFonts w:ascii="Times New Roman" w:eastAsia="Times New Roman" w:hAnsi="Times New Roman"/>
          <w:sz w:val="24"/>
          <w:szCs w:val="24"/>
          <w:lang w:eastAsia="ru-RU"/>
        </w:rPr>
        <w:t>2017</w:t>
      </w:r>
      <w:r w:rsidR="003021D0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AD197B" w:rsidRPr="00AD197B" w:rsidRDefault="00AD197B" w:rsidP="00AD197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197B" w:rsidRPr="00AD197B" w:rsidRDefault="00AD197B" w:rsidP="00AD197B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AD197B"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 w:rsidRPr="00AD197B"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="003021D0">
        <w:rPr>
          <w:rFonts w:ascii="Times New Roman" w:hAnsi="Times New Roman"/>
          <w:b/>
          <w:sz w:val="24"/>
          <w:szCs w:val="24"/>
        </w:rPr>
        <w:t>Общества</w:t>
      </w:r>
      <w:r w:rsidRPr="00AD197B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 w:rsidRPr="00AD197B"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 w:rsidRPr="00AD197B">
          <w:rPr>
            <w:rFonts w:ascii="Times New Roman" w:hAnsi="Times New Roman"/>
            <w:color w:val="0000FF"/>
            <w:sz w:val="24"/>
            <w:szCs w:val="24"/>
            <w:u w:val="single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>,  №СТП-2244/5</w:t>
      </w:r>
      <w:r w:rsidRPr="00AD197B">
        <w:rPr>
          <w:rFonts w:ascii="Times New Roman" w:hAnsi="Times New Roman"/>
          <w:sz w:val="24"/>
          <w:szCs w:val="24"/>
        </w:rPr>
        <w:t xml:space="preserve">7, размещено в сети Интернет на сайте </w:t>
      </w:r>
      <w:hyperlink r:id="rId10" w:history="1">
        <w:r w:rsidRPr="00AD197B">
          <w:rPr>
            <w:rFonts w:ascii="Times New Roman" w:hAnsi="Times New Roman"/>
            <w:color w:val="0000FF"/>
            <w:sz w:val="24"/>
            <w:szCs w:val="24"/>
            <w:u w:val="single"/>
          </w:rPr>
          <w:t>http://bankrot.fedresurs.ru/</w:t>
        </w:r>
      </w:hyperlink>
      <w:r w:rsidRPr="00AD197B"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 w:rsidRPr="00AD197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D197B">
        <w:rPr>
          <w:rFonts w:ascii="Times New Roman" w:hAnsi="Times New Roman"/>
          <w:sz w:val="24"/>
          <w:szCs w:val="24"/>
        </w:rPr>
        <w:t>основании</w:t>
      </w:r>
      <w:proofErr w:type="gramEnd"/>
      <w:r w:rsidRPr="00AD197B">
        <w:rPr>
          <w:rFonts w:ascii="Times New Roman" w:hAnsi="Times New Roman"/>
          <w:sz w:val="24"/>
          <w:szCs w:val="24"/>
        </w:rPr>
        <w:t xml:space="preserve"> журнала приема заявок </w:t>
      </w:r>
      <w:r w:rsidRPr="00AD197B">
        <w:rPr>
          <w:rFonts w:ascii="Times New Roman" w:hAnsi="Times New Roman"/>
          <w:b/>
          <w:sz w:val="24"/>
          <w:szCs w:val="24"/>
        </w:rPr>
        <w:t>установил</w:t>
      </w:r>
      <w:r w:rsidRPr="00AD197B">
        <w:rPr>
          <w:rFonts w:ascii="Times New Roman" w:hAnsi="Times New Roman"/>
          <w:sz w:val="24"/>
          <w:szCs w:val="24"/>
        </w:rPr>
        <w:t>:</w:t>
      </w:r>
    </w:p>
    <w:p w:rsidR="00AD197B" w:rsidRPr="00AD197B" w:rsidRDefault="00AD197B" w:rsidP="00AD197B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D197B" w:rsidRPr="00AD197B" w:rsidTr="00AD197B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7B" w:rsidRPr="00AD197B" w:rsidRDefault="00AD197B" w:rsidP="00AD197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97B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7B" w:rsidRPr="00AD197B" w:rsidRDefault="00AD197B" w:rsidP="00AD197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97B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D197B" w:rsidRPr="00AD197B" w:rsidTr="00AD197B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7B" w:rsidRPr="00AD197B" w:rsidRDefault="00AD197B" w:rsidP="009C006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197B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AD197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D197B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AD197B" w:rsidRPr="00AD197B" w:rsidRDefault="00AD197B" w:rsidP="009C006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197B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AD197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D197B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7B" w:rsidRPr="00AD197B" w:rsidRDefault="000418F2" w:rsidP="00AD19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18F2">
              <w:rPr>
                <w:rFonts w:ascii="Times New Roman" w:hAnsi="Times New Roman"/>
                <w:sz w:val="24"/>
                <w:szCs w:val="24"/>
              </w:rPr>
              <w:t>102060.00</w:t>
            </w:r>
          </w:p>
        </w:tc>
      </w:tr>
    </w:tbl>
    <w:p w:rsidR="00996D8D" w:rsidRDefault="00996D8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96D8D" w:rsidRDefault="000418F2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0418F2">
        <w:rPr>
          <w:rFonts w:ascii="Times New Roman" w:hAnsi="Times New Roman" w:cs="Times New Roman"/>
          <w:sz w:val="24"/>
          <w:szCs w:val="24"/>
        </w:rPr>
        <w:t xml:space="preserve">2017-10-09 09:22:43 </w:t>
      </w:r>
      <w:r w:rsidR="003434BD"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96D8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96D8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96D8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96D8D" w:rsidTr="00AA3C33">
        <w:tc>
          <w:tcPr>
            <w:tcW w:w="2693" w:type="dxa"/>
            <w:vAlign w:val="center"/>
          </w:tcPr>
          <w:p w:rsidR="00996D8D" w:rsidRDefault="00AA3C33" w:rsidP="003021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7088" w:type="dxa"/>
            <w:vAlign w:val="center"/>
          </w:tcPr>
          <w:p w:rsidR="00996D8D" w:rsidRDefault="00AA3C33" w:rsidP="003021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УАЗ 37419 ФУРГОН гос. номер В 450 ТО</w:t>
            </w:r>
          </w:p>
        </w:tc>
      </w:tr>
    </w:tbl>
    <w:p w:rsidR="00996D8D" w:rsidRDefault="00996D8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96D8D" w:rsidTr="00AA3C33">
        <w:tc>
          <w:tcPr>
            <w:tcW w:w="4961" w:type="dxa"/>
          </w:tcPr>
          <w:p w:rsidR="00996D8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96D8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96D8D" w:rsidTr="00AA3C33">
        <w:tc>
          <w:tcPr>
            <w:tcW w:w="4961" w:type="dxa"/>
          </w:tcPr>
          <w:p w:rsidR="00996D8D" w:rsidRPr="000418F2" w:rsidRDefault="000418F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F2">
              <w:rPr>
                <w:rFonts w:ascii="Times New Roman" w:hAnsi="Times New Roman" w:cs="Times New Roman"/>
                <w:b/>
                <w:sz w:val="24"/>
                <w:szCs w:val="24"/>
              </w:rPr>
              <w:t>102060.00</w:t>
            </w:r>
          </w:p>
        </w:tc>
        <w:tc>
          <w:tcPr>
            <w:tcW w:w="4820" w:type="dxa"/>
          </w:tcPr>
          <w:p w:rsidR="00996D8D" w:rsidRPr="000418F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F2">
              <w:rPr>
                <w:rFonts w:ascii="Times New Roman" w:hAnsi="Times New Roman"/>
                <w:b/>
                <w:sz w:val="24"/>
                <w:szCs w:val="24"/>
              </w:rPr>
              <w:t>102160.00</w:t>
            </w:r>
          </w:p>
        </w:tc>
      </w:tr>
    </w:tbl>
    <w:p w:rsidR="00996D8D" w:rsidRDefault="00996D8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6D8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996D8D" w:rsidTr="004B41FA">
        <w:tc>
          <w:tcPr>
            <w:tcW w:w="1843" w:type="dxa"/>
            <w:vAlign w:val="center"/>
          </w:tcPr>
          <w:p w:rsidR="00996D8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96D8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96D8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96D8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96D8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96D8D" w:rsidRDefault="00996D8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96D8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96D8D" w:rsidTr="004B41FA">
        <w:tc>
          <w:tcPr>
            <w:tcW w:w="1843" w:type="dxa"/>
          </w:tcPr>
          <w:p w:rsidR="00996D8D" w:rsidRDefault="003434BD" w:rsidP="003021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996D8D" w:rsidRDefault="003434BD" w:rsidP="003021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996D8D" w:rsidRDefault="00863287" w:rsidP="003021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2552" w:type="dxa"/>
          </w:tcPr>
          <w:p w:rsidR="00996D8D" w:rsidRDefault="00B815C0" w:rsidP="003021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041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996D8D" w:rsidRDefault="00996D8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96D8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96D8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996D8D" w:rsidTr="004B41FA">
        <w:tc>
          <w:tcPr>
            <w:tcW w:w="1740" w:type="dxa"/>
            <w:vAlign w:val="center"/>
          </w:tcPr>
          <w:p w:rsidR="00996D8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96D8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96D8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96D8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96D8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96D8D" w:rsidRDefault="00996D8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96D8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021D0" w:rsidTr="004B41FA">
        <w:trPr>
          <w:trHeight w:val="73"/>
        </w:trPr>
        <w:tc>
          <w:tcPr>
            <w:tcW w:w="1740" w:type="dxa"/>
          </w:tcPr>
          <w:p w:rsidR="003021D0" w:rsidRDefault="003021D0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3021D0" w:rsidRDefault="003021D0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3021D0" w:rsidRDefault="003021D0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2552" w:type="dxa"/>
          </w:tcPr>
          <w:p w:rsidR="003021D0" w:rsidRDefault="003021D0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996D8D" w:rsidRDefault="00996D8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6D8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996D8D" w:rsidTr="00AA3C33">
        <w:trPr>
          <w:trHeight w:val="797"/>
        </w:trPr>
        <w:tc>
          <w:tcPr>
            <w:tcW w:w="2552" w:type="dxa"/>
            <w:vAlign w:val="center"/>
          </w:tcPr>
          <w:p w:rsidR="00996D8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96D8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96D8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96D8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96D8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996D8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96D8D" w:rsidTr="00AA3C33">
        <w:tc>
          <w:tcPr>
            <w:tcW w:w="2552" w:type="dxa"/>
          </w:tcPr>
          <w:p w:rsidR="00996D8D" w:rsidRDefault="003021D0" w:rsidP="003021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996D8D" w:rsidRDefault="003021D0" w:rsidP="003021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996D8D" w:rsidRDefault="003021D0" w:rsidP="003021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996D8D" w:rsidRDefault="003021D0" w:rsidP="003021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96D8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996D8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96D8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96D8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96D8D" w:rsidRDefault="00996D8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021D0" w:rsidRDefault="003021D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021D0" w:rsidRDefault="003021D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996D8D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0418F2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996D8D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D24" w:rsidRDefault="00435D24">
      <w:pPr>
        <w:spacing w:after="0" w:line="240" w:lineRule="auto"/>
      </w:pPr>
      <w:r>
        <w:separator/>
      </w:r>
    </w:p>
  </w:endnote>
  <w:endnote w:type="continuationSeparator" w:id="0">
    <w:p w:rsidR="00435D24" w:rsidRDefault="00435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D8D" w:rsidRDefault="00996D8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D8D" w:rsidRDefault="00996D8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D8D" w:rsidRDefault="00996D8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D24" w:rsidRDefault="00435D24">
      <w:pPr>
        <w:spacing w:after="0" w:line="240" w:lineRule="auto"/>
      </w:pPr>
      <w:r>
        <w:separator/>
      </w:r>
    </w:p>
  </w:footnote>
  <w:footnote w:type="continuationSeparator" w:id="0">
    <w:p w:rsidR="00435D24" w:rsidRDefault="00435D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D8D" w:rsidRDefault="003021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D8D" w:rsidRDefault="003021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D8D" w:rsidRDefault="003021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18F2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1D0"/>
    <w:rsid w:val="003026BF"/>
    <w:rsid w:val="0031452F"/>
    <w:rsid w:val="003434BD"/>
    <w:rsid w:val="0034537A"/>
    <w:rsid w:val="0035266B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35D24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96D8D"/>
    <w:rsid w:val="009C0065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D197B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806ED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NZqu45L+wtdVDaVl2l6V0b5+JCeO81ig4VXsybEPCTI=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rknsMr9Y6P0hYcu6WynPHYad+vtEzyAzn6zrzsvg2Ts=</DigestValue>
    </Reference>
  </SignedInfo>
  <SignatureValue>g57m/fmzlI5MBRtyD/mNx2zZ5vzeI0nSZ9MrUGNkueNauzBoK8301Ml6Uk/8gobF
pcJxEOu+vU4M2zKj+FoWLQ==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cYniFzn3C09ORrfHSL+VWvb4eGY=</DigestValue>
      </Reference>
      <Reference URI="/word/endnotes.xml?ContentType=application/vnd.openxmlformats-officedocument.wordprocessingml.endnotes+xml">
        <DigestMethod Algorithm="http://www.w3.org/2000/09/xmldsig#sha1"/>
        <DigestValue>/7QMYc7yQJRT90u3zC8wofg2O9E=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1rlGX7vFdVSEPx02Lh6ndoaIlBs=</DigestValue>
      </Reference>
      <Reference URI="/word/footer2.xml?ContentType=application/vnd.openxmlformats-officedocument.wordprocessingml.footer+xml">
        <DigestMethod Algorithm="http://www.w3.org/2000/09/xmldsig#sha1"/>
        <DigestValue>1rlGX7vFdVSEPx02Lh6ndoaIlBs=</DigestValue>
      </Reference>
      <Reference URI="/word/footer3.xml?ContentType=application/vnd.openxmlformats-officedocument.wordprocessingml.footer+xml">
        <DigestMethod Algorithm="http://www.w3.org/2000/09/xmldsig#sha1"/>
        <DigestValue>1rlGX7vFdVSEPx02Lh6ndoaIlBs=</DigestValue>
      </Reference>
      <Reference URI="/word/footnotes.xml?ContentType=application/vnd.openxmlformats-officedocument.wordprocessingml.footnotes+xml">
        <DigestMethod Algorithm="http://www.w3.org/2000/09/xmldsig#sha1"/>
        <DigestValue>QhKklWzoUlrOvNW17GPxvkr3QC0=</DigestValue>
      </Reference>
      <Reference URI="/word/header1.xml?ContentType=application/vnd.openxmlformats-officedocument.wordprocessingml.header+xml">
        <DigestMethod Algorithm="http://www.w3.org/2000/09/xmldsig#sha1"/>
        <DigestValue>Uh74lI/tBs5Vf3gOIJN3LUSnRy4=</DigestValue>
      </Reference>
      <Reference URI="/word/header2.xml?ContentType=application/vnd.openxmlformats-officedocument.wordprocessingml.header+xml">
        <DigestMethod Algorithm="http://www.w3.org/2000/09/xmldsig#sha1"/>
        <DigestValue>PWWMs8Jwf6zas2TmkL4AY5lAe2I=</DigestValue>
      </Reference>
      <Reference URI="/word/header3.xml?ContentType=application/vnd.openxmlformats-officedocument.wordprocessingml.header+xml">
        <DigestMethod Algorithm="http://www.w3.org/2000/09/xmldsig#sha1"/>
        <DigestValue>TwQcfZK8CgBPEaU4BsU1QE5U46k=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4wN4/D2kgH21F3knyToKCAcOG7A=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k+mYzB1Gp3UCggKaAbQ3/P+zGSA=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2017-10-11T14:51:08Z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2017-10-11T14:51:08Z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56</cp:revision>
  <dcterms:created xsi:type="dcterms:W3CDTF">2017-09-20T06:43:00Z</dcterms:created>
  <dcterms:modified xsi:type="dcterms:W3CDTF">2017-10-11T14:51:00Z</dcterms:modified>
</cp:coreProperties>
</file>